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9FC" w:rsidRDefault="006919FC" w:rsidP="006919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инспекцией труда в городе Санкт-Петербурге при участии Федерации профессиональных союзов Санкт-Петербурга и Ленинградской области и Региональным объединением работодателей «Союз промышленников и предпринимателей Санкт-Петербурга» реализуется проект </w:t>
      </w:r>
      <w:r w:rsidRPr="00691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«Декларирование деятельности предприятия по реализации трудовых прав работников и работодателей»</w:t>
      </w:r>
    </w:p>
    <w:p w:rsidR="00E2081B" w:rsidRDefault="00E2081B" w:rsidP="006919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19FC" w:rsidRDefault="006919FC" w:rsidP="006919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6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ПРОЕКТА</w:t>
      </w:r>
    </w:p>
    <w:p w:rsidR="00E2081B" w:rsidRDefault="00E2081B" w:rsidP="006919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19FC" w:rsidRDefault="006919FC" w:rsidP="006919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9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авторитета организаций и индивидуальных предпринимателей Санкт-Петербурга на рынке труда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19FC" w:rsidRDefault="006919FC" w:rsidP="006919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9F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успешное продвижение товаров и услуг с использованием конкурентного преимущества производителей как обладателей «Сертификата доверия работодателю», задекларировавших свою работу по выполнению основных положений трудового законодательства РФ.</w:t>
      </w:r>
    </w:p>
    <w:p w:rsidR="006919FC" w:rsidRDefault="006919FC" w:rsidP="006919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9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нового качественного уровня защиты здоровья работников, обеспечение безопасных условий труда с повышением его производительности.</w:t>
      </w:r>
    </w:p>
    <w:p w:rsidR="00E2081B" w:rsidRDefault="00E2081B" w:rsidP="006919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9FC" w:rsidRDefault="006919FC" w:rsidP="006919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6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</w:t>
      </w:r>
    </w:p>
    <w:p w:rsidR="00E2081B" w:rsidRDefault="00E2081B" w:rsidP="006919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19FC" w:rsidRDefault="006919FC" w:rsidP="006919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9F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деятельности работодателей Санкт-Петербу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рга, направленной на наиболее</w:t>
      </w:r>
      <w:r w:rsidRPr="0069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полную и всестороннюю реализацию трудовых прав работников.</w:t>
      </w:r>
    </w:p>
    <w:p w:rsidR="006919FC" w:rsidRPr="006919FC" w:rsidRDefault="006919FC" w:rsidP="006919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9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организациями и индивидуальными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принимателями Санкт-Петербурга </w:t>
      </w:r>
      <w:r w:rsidRPr="006919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принципов социального партнерства на основе ситуации</w:t>
      </w:r>
      <w:r w:rsidRPr="006919FC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Pr="006919F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взаимной лояльности работников и работодателей.</w:t>
      </w:r>
    </w:p>
    <w:p w:rsidR="006919FC" w:rsidRDefault="006919FC" w:rsidP="006919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9F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ресурса организаций (предпринимателей) за счет снижения нагрузок со стороны надзорного органа.</w:t>
      </w:r>
    </w:p>
    <w:p w:rsidR="006919FC" w:rsidRPr="006919FC" w:rsidRDefault="006919FC" w:rsidP="006919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инспекция труда на своем сайте </w:t>
      </w:r>
      <w:hyperlink r:id="rId4" w:tgtFrame="_blank" w:history="1">
        <w:r w:rsidRPr="006919FC">
          <w:rPr>
            <w:rFonts w:ascii="Arial" w:eastAsia="Times New Roman" w:hAnsi="Arial" w:cs="Arial"/>
            <w:color w:val="0857A6"/>
            <w:sz w:val="20"/>
            <w:u w:val="single"/>
            <w:lang w:eastAsia="ru-RU"/>
          </w:rPr>
          <w:t>http://git78.rostrud.info/</w:t>
        </w:r>
      </w:hyperlink>
      <w:r w:rsidRPr="006919F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69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создает реестр благополучных предприятий, которым выдан сертификат доверия. Заполнение специальных деклараций работодателями уже началось. Если работодатель заявит, что </w:t>
      </w:r>
      <w:proofErr w:type="gramStart"/>
      <w:r w:rsidRPr="006919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9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предприятии все эти требования выполняются, и добровольно заполнит соответствующий документ, то после определенных проверок инспекции труда его занесут в специальный реестр благополучных предприятий, выдадут сертификат доверия и, что самое важное, в течени</w:t>
      </w:r>
      <w:proofErr w:type="gramStart"/>
      <w:r w:rsidRPr="006919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69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трех лет не включат в план проверок.</w:t>
      </w:r>
    </w:p>
    <w:p w:rsidR="00603F00" w:rsidRDefault="00603F00"/>
    <w:sectPr w:rsidR="00603F00" w:rsidSect="00603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19FC"/>
    <w:rsid w:val="0004426F"/>
    <w:rsid w:val="001218F5"/>
    <w:rsid w:val="00155EF2"/>
    <w:rsid w:val="002E7B5E"/>
    <w:rsid w:val="00323DD8"/>
    <w:rsid w:val="00453FBD"/>
    <w:rsid w:val="00474AB2"/>
    <w:rsid w:val="00603F00"/>
    <w:rsid w:val="006919FC"/>
    <w:rsid w:val="00766A54"/>
    <w:rsid w:val="008D3A5E"/>
    <w:rsid w:val="00B51737"/>
    <w:rsid w:val="00CE5C4E"/>
    <w:rsid w:val="00E0235E"/>
    <w:rsid w:val="00E2081B"/>
    <w:rsid w:val="00E70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19FC"/>
    <w:rPr>
      <w:color w:val="0857A6"/>
      <w:u w:val="single"/>
    </w:rPr>
  </w:style>
  <w:style w:type="paragraph" w:styleId="a4">
    <w:name w:val="Normal (Web)"/>
    <w:basedOn w:val="a"/>
    <w:uiPriority w:val="99"/>
    <w:semiHidden/>
    <w:unhideWhenUsed/>
    <w:rsid w:val="00691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19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8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it78.rostrud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4</cp:revision>
  <dcterms:created xsi:type="dcterms:W3CDTF">2010-05-18T09:28:00Z</dcterms:created>
  <dcterms:modified xsi:type="dcterms:W3CDTF">2010-05-18T09:32:00Z</dcterms:modified>
</cp:coreProperties>
</file>